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67" w:rsidRDefault="0011056B" w:rsidP="0011056B">
      <w:pPr>
        <w:jc w:val="center"/>
        <w:rPr>
          <w:b/>
        </w:rPr>
      </w:pPr>
      <w:r w:rsidRPr="0011056B">
        <w:rPr>
          <w:b/>
        </w:rPr>
        <w:t>ZÁPIS Z I. SCHŮZKY KOMISE PRO NOVÝ ÚZEMNÍ PLÁN OBCE KARLÍK ZE DNE 21.10.2019</w:t>
      </w:r>
    </w:p>
    <w:p w:rsidR="0011056B" w:rsidRDefault="0011056B" w:rsidP="0011056B">
      <w:pPr>
        <w:jc w:val="center"/>
        <w:rPr>
          <w:b/>
        </w:rPr>
      </w:pPr>
    </w:p>
    <w:p w:rsidR="0011056B" w:rsidRDefault="0011056B" w:rsidP="0011056B">
      <w:pPr>
        <w:jc w:val="center"/>
        <w:rPr>
          <w:b/>
        </w:rPr>
      </w:pPr>
    </w:p>
    <w:p w:rsidR="0011056B" w:rsidRDefault="0011056B" w:rsidP="0011056B">
      <w:r>
        <w:t>Přítomni:</w:t>
      </w:r>
    </w:p>
    <w:p w:rsidR="0011056B" w:rsidRDefault="0011056B" w:rsidP="0011056B">
      <w:r>
        <w:t>Ing. Václav Jetel</w:t>
      </w:r>
    </w:p>
    <w:p w:rsidR="0011056B" w:rsidRDefault="0011056B" w:rsidP="0011056B">
      <w:r>
        <w:t xml:space="preserve">Ing. Arch. Kateřina </w:t>
      </w:r>
      <w:proofErr w:type="spellStart"/>
      <w:r>
        <w:t>Štréblová</w:t>
      </w:r>
      <w:proofErr w:type="spellEnd"/>
    </w:p>
    <w:p w:rsidR="0011056B" w:rsidRDefault="0011056B" w:rsidP="0011056B">
      <w:r>
        <w:t>Jana Svobodová</w:t>
      </w:r>
    </w:p>
    <w:p w:rsidR="0011056B" w:rsidRDefault="0011056B" w:rsidP="0011056B">
      <w:r>
        <w:t>Mgr. Jan Kořán</w:t>
      </w:r>
    </w:p>
    <w:p w:rsidR="0011056B" w:rsidRDefault="0011056B" w:rsidP="0011056B">
      <w:r>
        <w:t>Monika Hurtová – zapisovatel</w:t>
      </w:r>
    </w:p>
    <w:p w:rsidR="0011056B" w:rsidRDefault="0011056B" w:rsidP="0011056B"/>
    <w:p w:rsidR="0011056B" w:rsidRDefault="0011056B" w:rsidP="0011056B"/>
    <w:p w:rsidR="0011056B" w:rsidRDefault="0011056B" w:rsidP="0011056B">
      <w:r>
        <w:t>Schůzka zahájena v 11.10 hod.</w:t>
      </w:r>
    </w:p>
    <w:p w:rsidR="0011056B" w:rsidRDefault="0011056B" w:rsidP="0011056B"/>
    <w:p w:rsidR="0011056B" w:rsidRDefault="0011056B" w:rsidP="0011056B">
      <w:r>
        <w:t>Pan Ing. Václav Jetel se v úvodu schůzky představil a prezentoval svoje dosavadní pracovní působení v oblasti územního plánování.</w:t>
      </w:r>
    </w:p>
    <w:p w:rsidR="0011056B" w:rsidRDefault="0011056B" w:rsidP="0011056B"/>
    <w:p w:rsidR="0011056B" w:rsidRDefault="0011056B" w:rsidP="0011056B">
      <w:r>
        <w:t>Pan Mgr. Kořán v úvodu společné schůzky navrhuje setkání a obchůzku katastru obce Karlík.</w:t>
      </w:r>
    </w:p>
    <w:p w:rsidR="0011056B" w:rsidRDefault="00DF295C" w:rsidP="0011056B">
      <w:r>
        <w:t xml:space="preserve">Obchůzka se uskuteční pravděpodobně při dalším termínu komise. </w:t>
      </w:r>
    </w:p>
    <w:p w:rsidR="00DF295C" w:rsidRDefault="00DF295C" w:rsidP="0011056B"/>
    <w:p w:rsidR="0011056B" w:rsidRDefault="0011056B" w:rsidP="0011056B">
      <w:r>
        <w:t>Pan Ing. Jetel dále komentuje zaslaná stanoviska k Návrhu ÚP. Bere na vědomí také obdržené společné připomínky občanů – Ing. Sommerové, Mgr. Kořána a pana Šimka.</w:t>
      </w:r>
    </w:p>
    <w:p w:rsidR="0011056B" w:rsidRDefault="0011056B" w:rsidP="0011056B">
      <w:r>
        <w:t>Stanoviska dotčených orgánů a připomínky občanů byly předány paní pořizovatelce, Ing. Perglerové.</w:t>
      </w:r>
    </w:p>
    <w:p w:rsidR="0011056B" w:rsidRDefault="0011056B" w:rsidP="0011056B"/>
    <w:p w:rsidR="0011056B" w:rsidRDefault="00DF295C" w:rsidP="0011056B">
      <w:r>
        <w:t>Ing. Jetel vysvětluje, že po dohodě s paní pořizovatelkou nebude nutné zpracovávat rozbory vyhodnocení SEA a NATURA, tj. vyhodnocení vlivu na životní prostředí.</w:t>
      </w:r>
    </w:p>
    <w:p w:rsidR="00DF295C" w:rsidRDefault="00DF295C" w:rsidP="0011056B"/>
    <w:p w:rsidR="00DF295C" w:rsidRDefault="00DF295C" w:rsidP="0011056B">
      <w:r>
        <w:t>Ing. Jetel dále upozorňuje, že je třeba pečlivě hlídat celý proces připomínkování ÚP. Pokud bude nutné řešit závažnější problém, je vhodné oslovit případně i nějakého zkušeného právníka v této oblasti.</w:t>
      </w:r>
    </w:p>
    <w:p w:rsidR="00DF295C" w:rsidRDefault="00DF295C" w:rsidP="0011056B"/>
    <w:p w:rsidR="00DF295C" w:rsidRDefault="00DF295C" w:rsidP="0011056B">
      <w:r>
        <w:t>Ing. Jetel si vyžádal předání Územních rozhodnutí k novým stavbám za poslední 2 roky.</w:t>
      </w:r>
    </w:p>
    <w:p w:rsidR="00DF295C" w:rsidRDefault="00DF295C" w:rsidP="0011056B"/>
    <w:p w:rsidR="00DF295C" w:rsidRDefault="00DF295C" w:rsidP="0011056B">
      <w:r>
        <w:t>Proběhla diskuse na téma případné</w:t>
      </w:r>
      <w:r w:rsidR="001B7C5A">
        <w:t xml:space="preserve"> možnosti zavedení stavebních regulativů (omezení) po dobu, než bude nový územní plán v platnosti.</w:t>
      </w:r>
      <w:r>
        <w:t xml:space="preserve"> </w:t>
      </w:r>
      <w:r w:rsidR="001B7C5A">
        <w:t>P</w:t>
      </w:r>
      <w:r>
        <w:t xml:space="preserve">okud bude nových žádostí o stavební povolení </w:t>
      </w:r>
      <w:r w:rsidR="001B7C5A">
        <w:t>nadále přibývat</w:t>
      </w:r>
      <w:bookmarkStart w:id="0" w:name="_GoBack"/>
      <w:bookmarkEnd w:id="0"/>
      <w:r>
        <w:t>. Momentálně lze do schvalování nových staveb zasahovat jen velmi omezeně.</w:t>
      </w:r>
    </w:p>
    <w:p w:rsidR="00DF295C" w:rsidRDefault="00DF295C" w:rsidP="0011056B"/>
    <w:p w:rsidR="00DF295C" w:rsidRPr="00DF295C" w:rsidRDefault="00DF295C" w:rsidP="0011056B">
      <w:pPr>
        <w:rPr>
          <w:b/>
        </w:rPr>
      </w:pPr>
      <w:r w:rsidRPr="00DF295C">
        <w:rPr>
          <w:b/>
        </w:rPr>
        <w:t>Termín příští schůzky komise</w:t>
      </w:r>
      <w:r w:rsidR="0023541F">
        <w:rPr>
          <w:b/>
        </w:rPr>
        <w:t xml:space="preserve"> – středa,</w:t>
      </w:r>
      <w:r w:rsidRPr="00DF295C">
        <w:rPr>
          <w:b/>
        </w:rPr>
        <w:t xml:space="preserve"> </w:t>
      </w:r>
      <w:r w:rsidR="0023541F">
        <w:rPr>
          <w:b/>
        </w:rPr>
        <w:t>6</w:t>
      </w:r>
      <w:r w:rsidRPr="00DF295C">
        <w:rPr>
          <w:b/>
        </w:rPr>
        <w:t>.11. v 15.00 hod.</w:t>
      </w:r>
    </w:p>
    <w:p w:rsidR="00DF295C" w:rsidRDefault="00DF295C" w:rsidP="0011056B"/>
    <w:p w:rsidR="00DF295C" w:rsidRDefault="00DF295C" w:rsidP="0011056B"/>
    <w:p w:rsidR="00DF295C" w:rsidRPr="0011056B" w:rsidRDefault="00DF295C" w:rsidP="0011056B"/>
    <w:sectPr w:rsidR="00DF295C" w:rsidRPr="0011056B" w:rsidSect="005525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6B"/>
    <w:rsid w:val="0011056B"/>
    <w:rsid w:val="001B7C5A"/>
    <w:rsid w:val="0023541F"/>
    <w:rsid w:val="0055257A"/>
    <w:rsid w:val="00C022D8"/>
    <w:rsid w:val="00D32DCF"/>
    <w:rsid w:val="00D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132EE"/>
  <w15:chartTrackingRefBased/>
  <w15:docId w15:val="{D72F42E0-E2F9-E04F-9D3E-44427917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2019-10-31T20:04:00Z</dcterms:created>
  <dcterms:modified xsi:type="dcterms:W3CDTF">2019-11-02T18:14:00Z</dcterms:modified>
</cp:coreProperties>
</file>